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D724F" w14:textId="77777777" w:rsidR="004B3579" w:rsidRDefault="00371E1C" w:rsidP="00C17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17DB2">
        <w:rPr>
          <w:rFonts w:ascii="Times New Roman" w:hAnsi="Times New Roman" w:cs="Times New Roman"/>
          <w:b/>
          <w:sz w:val="24"/>
        </w:rPr>
        <w:t xml:space="preserve">Исчерпывающий перечень сведений, </w:t>
      </w:r>
    </w:p>
    <w:p w14:paraId="1A36FE98" w14:textId="77777777" w:rsidR="004B3579" w:rsidRDefault="00371E1C" w:rsidP="00C17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17DB2">
        <w:rPr>
          <w:rFonts w:ascii="Times New Roman" w:hAnsi="Times New Roman" w:cs="Times New Roman"/>
          <w:b/>
          <w:sz w:val="24"/>
        </w:rPr>
        <w:t xml:space="preserve">которые могут запрашиваться контрольным (надзорным) органом </w:t>
      </w:r>
    </w:p>
    <w:p w14:paraId="4AD1C20B" w14:textId="77777777" w:rsidR="009022FE" w:rsidRPr="00C17DB2" w:rsidRDefault="00371E1C" w:rsidP="00C17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17DB2">
        <w:rPr>
          <w:rFonts w:ascii="Times New Roman" w:hAnsi="Times New Roman" w:cs="Times New Roman"/>
          <w:b/>
          <w:sz w:val="24"/>
        </w:rPr>
        <w:t>у контролируемого лица</w:t>
      </w:r>
      <w:r w:rsidR="00EB7F09">
        <w:rPr>
          <w:rFonts w:ascii="Times New Roman" w:hAnsi="Times New Roman" w:cs="Times New Roman"/>
          <w:b/>
          <w:sz w:val="24"/>
        </w:rPr>
        <w:t xml:space="preserve"> при осуществлении муниципального контроля в сфере благоустройства</w:t>
      </w:r>
    </w:p>
    <w:p w14:paraId="6C0DFC01" w14:textId="77777777" w:rsidR="00BF4DC0" w:rsidRPr="0083116F" w:rsidRDefault="00BF4DC0" w:rsidP="00C17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F89B4A9" w14:textId="77777777" w:rsidR="00BF4DC0" w:rsidRPr="0083116F" w:rsidRDefault="00BF4DC0" w:rsidP="00C17D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0E4B2CE" w14:textId="77777777" w:rsidR="0083116F" w:rsidRPr="0083116F" w:rsidRDefault="0083116F" w:rsidP="0083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Орган муниципального контроля</w:t>
      </w:r>
      <w:r w:rsidR="00F2245F" w:rsidRPr="00F2245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3116F">
        <w:rPr>
          <w:rFonts w:ascii="Times New Roman" w:hAnsi="Times New Roman" w:cs="Times New Roman"/>
          <w:sz w:val="24"/>
          <w:szCs w:val="24"/>
        </w:rPr>
        <w:t xml:space="preserve"> при организации </w:t>
      </w:r>
      <w:r w:rsidRPr="0083116F">
        <w:rPr>
          <w:rFonts w:ascii="Times New Roman" w:hAnsi="Times New Roman" w:cs="Times New Roman"/>
          <w:sz w:val="24"/>
          <w:szCs w:val="24"/>
        </w:rPr>
        <w:br/>
        <w:t>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</w:t>
      </w:r>
      <w:bookmarkStart w:id="0" w:name="_GoBack"/>
      <w:bookmarkEnd w:id="0"/>
      <w:r w:rsidRPr="0083116F">
        <w:rPr>
          <w:rFonts w:ascii="Times New Roman" w:hAnsi="Times New Roman" w:cs="Times New Roman"/>
          <w:sz w:val="24"/>
          <w:szCs w:val="24"/>
        </w:rPr>
        <w:t>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14:paraId="30AC429B" w14:textId="038E79A1" w:rsidR="0083116F" w:rsidRPr="0083116F" w:rsidRDefault="0083116F" w:rsidP="0083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распоряжением Правительства Российской Федерации </w:t>
      </w:r>
      <w:r w:rsidR="00F224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3116F">
        <w:rPr>
          <w:rFonts w:ascii="Times New Roman" w:hAnsi="Times New Roman" w:cs="Times New Roman"/>
          <w:sz w:val="24"/>
          <w:szCs w:val="24"/>
        </w:rPr>
        <w:t>от 19 апреля 2016</w:t>
      </w:r>
      <w:r w:rsidR="00A15C38">
        <w:rPr>
          <w:rFonts w:ascii="Times New Roman" w:hAnsi="Times New Roman" w:cs="Times New Roman"/>
          <w:sz w:val="24"/>
          <w:szCs w:val="24"/>
        </w:rPr>
        <w:t xml:space="preserve"> </w:t>
      </w:r>
      <w:r w:rsidRPr="0083116F">
        <w:rPr>
          <w:rFonts w:ascii="Times New Roman" w:hAnsi="Times New Roman" w:cs="Times New Roman"/>
          <w:sz w:val="24"/>
          <w:szCs w:val="24"/>
        </w:rPr>
        <w:t xml:space="preserve">г. </w:t>
      </w:r>
      <w:r w:rsidR="00F2245F">
        <w:rPr>
          <w:rFonts w:ascii="Times New Roman" w:hAnsi="Times New Roman" w:cs="Times New Roman"/>
          <w:sz w:val="24"/>
          <w:szCs w:val="24"/>
        </w:rPr>
        <w:t>№</w:t>
      </w:r>
      <w:r w:rsidRPr="0083116F">
        <w:rPr>
          <w:rFonts w:ascii="Times New Roman" w:hAnsi="Times New Roman" w:cs="Times New Roman"/>
          <w:sz w:val="24"/>
          <w:szCs w:val="24"/>
        </w:rPr>
        <w:t xml:space="preserve">724-р «Об утверждении 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</w:t>
      </w:r>
      <w:hyperlink r:id="rId5" w:history="1">
        <w:r w:rsidRPr="0083116F">
          <w:rPr>
            <w:rFonts w:ascii="Times New Roman" w:hAnsi="Times New Roman" w:cs="Times New Roman"/>
            <w:sz w:val="24"/>
            <w:szCs w:val="24"/>
          </w:rPr>
          <w:t>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  </w:r>
      </w:hyperlink>
      <w:r w:rsidRPr="0083116F">
        <w:rPr>
          <w:rFonts w:ascii="Times New Roman" w:hAnsi="Times New Roman" w:cs="Times New Roman"/>
          <w:sz w:val="24"/>
          <w:szCs w:val="24"/>
        </w:rPr>
        <w:t>», постановлением Правительства Российской Федерации от 6 марта 2021</w:t>
      </w:r>
      <w:r w:rsidR="00A15C38">
        <w:rPr>
          <w:rFonts w:ascii="Times New Roman" w:hAnsi="Times New Roman" w:cs="Times New Roman"/>
          <w:sz w:val="24"/>
          <w:szCs w:val="24"/>
        </w:rPr>
        <w:t xml:space="preserve"> </w:t>
      </w:r>
      <w:r w:rsidRPr="0083116F">
        <w:rPr>
          <w:rFonts w:ascii="Times New Roman" w:hAnsi="Times New Roman" w:cs="Times New Roman"/>
          <w:sz w:val="24"/>
          <w:szCs w:val="24"/>
        </w:rPr>
        <w:t xml:space="preserve">г. №338 «О межведомственном информационном взаимодействии в рамках осуществления государственного контроля (надзора), муниципального контроля». </w:t>
      </w:r>
    </w:p>
    <w:sectPr w:rsidR="0083116F" w:rsidRPr="0083116F" w:rsidSect="0090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C26C8"/>
    <w:multiLevelType w:val="hybridMultilevel"/>
    <w:tmpl w:val="FFA40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6348C"/>
    <w:multiLevelType w:val="hybridMultilevel"/>
    <w:tmpl w:val="2B248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E1C"/>
    <w:rsid w:val="00000743"/>
    <w:rsid w:val="002C4B9C"/>
    <w:rsid w:val="00371E1C"/>
    <w:rsid w:val="004B3579"/>
    <w:rsid w:val="005569FD"/>
    <w:rsid w:val="00656370"/>
    <w:rsid w:val="0083116F"/>
    <w:rsid w:val="009022FE"/>
    <w:rsid w:val="00A15C38"/>
    <w:rsid w:val="00BF4DC0"/>
    <w:rsid w:val="00C17DB2"/>
    <w:rsid w:val="00EB7F09"/>
    <w:rsid w:val="00F224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B680"/>
  <w15:docId w15:val="{EE1D11D7-ADA9-4EFA-A6C0-2A01A4BA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D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0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4B3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DF6EE2A9953BAEFD3402F3C5651343C679A495C3B7FC7EC109BC6BDDC43DF356F430B761454F0B4158C10C65A2899A480FD76B1A5A87133405A265a0Y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Елена Сергеевна</dc:creator>
  <cp:keywords/>
  <dc:description/>
  <cp:lastModifiedBy>secretar_srosty</cp:lastModifiedBy>
  <cp:revision>10</cp:revision>
  <dcterms:created xsi:type="dcterms:W3CDTF">2022-03-24T01:34:00Z</dcterms:created>
  <dcterms:modified xsi:type="dcterms:W3CDTF">2025-06-27T06:58:00Z</dcterms:modified>
</cp:coreProperties>
</file>